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4B8" w:rsidRPr="00AF3E7F" w:rsidRDefault="00D825BF" w:rsidP="002534B8">
      <w:pPr>
        <w:pStyle w:val="a3"/>
        <w:spacing w:line="240" w:lineRule="exact"/>
        <w:ind w:right="96"/>
        <w:jc w:val="left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482600" cy="596900"/>
            <wp:effectExtent l="19050" t="0" r="0" b="0"/>
            <wp:wrapSquare wrapText="left"/>
            <wp:docPr id="2" name="Рисунок 2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0AFE">
        <w:t xml:space="preserve"> </w:t>
      </w:r>
      <w:r w:rsidR="002534B8">
        <w:br w:type="textWrapping" w:clear="all"/>
      </w:r>
    </w:p>
    <w:p w:rsidR="002534B8" w:rsidRPr="00380DF6" w:rsidRDefault="00C333E7" w:rsidP="002534B8">
      <w:pPr>
        <w:ind w:right="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</w:t>
      </w:r>
      <w:r w:rsidR="00300C6E">
        <w:rPr>
          <w:b/>
          <w:sz w:val="28"/>
          <w:szCs w:val="28"/>
        </w:rPr>
        <w:t>Е</w:t>
      </w:r>
      <w:r w:rsidR="00A507DB">
        <w:rPr>
          <w:b/>
          <w:sz w:val="28"/>
          <w:szCs w:val="28"/>
        </w:rPr>
        <w:t>Р</w:t>
      </w:r>
      <w:r w:rsidR="00300C6E">
        <w:rPr>
          <w:b/>
          <w:sz w:val="28"/>
          <w:szCs w:val="28"/>
        </w:rPr>
        <w:t>СТВО</w:t>
      </w:r>
      <w:r w:rsidR="002534B8" w:rsidRPr="00380DF6">
        <w:rPr>
          <w:b/>
          <w:sz w:val="28"/>
          <w:szCs w:val="28"/>
        </w:rPr>
        <w:t xml:space="preserve"> СЕЛЬСКОГО ХОЗЯЙСТВА И ПРОДОВОЛЬСТВИЯ</w:t>
      </w:r>
    </w:p>
    <w:p w:rsidR="002534B8" w:rsidRPr="00380DF6" w:rsidRDefault="002534B8" w:rsidP="002534B8">
      <w:pPr>
        <w:pStyle w:val="1"/>
        <w:ind w:right="99"/>
        <w:jc w:val="center"/>
        <w:rPr>
          <w:b/>
          <w:szCs w:val="28"/>
        </w:rPr>
      </w:pPr>
      <w:r w:rsidRPr="00380DF6">
        <w:rPr>
          <w:b/>
          <w:szCs w:val="28"/>
        </w:rPr>
        <w:t>КИРОВСКОЙ ОБЛАСТИ</w:t>
      </w:r>
    </w:p>
    <w:p w:rsidR="002534B8" w:rsidRPr="002534B8" w:rsidRDefault="002534B8" w:rsidP="002534B8">
      <w:pPr>
        <w:pStyle w:val="2"/>
        <w:spacing w:before="600"/>
        <w:ind w:right="-1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2534B8">
        <w:rPr>
          <w:rFonts w:ascii="Times New Roman" w:hAnsi="Times New Roman" w:cs="Times New Roman"/>
          <w:i w:val="0"/>
          <w:sz w:val="32"/>
          <w:szCs w:val="32"/>
        </w:rPr>
        <w:t>Р</w:t>
      </w:r>
      <w:r w:rsidR="00300C6E">
        <w:rPr>
          <w:rFonts w:ascii="Times New Roman" w:hAnsi="Times New Roman" w:cs="Times New Roman"/>
          <w:i w:val="0"/>
          <w:sz w:val="32"/>
          <w:szCs w:val="32"/>
        </w:rPr>
        <w:t>АСПОРЯЖЕНИЕ</w:t>
      </w:r>
    </w:p>
    <w:p w:rsidR="002534B8" w:rsidRPr="009E6457" w:rsidRDefault="00B132F3" w:rsidP="002534B8">
      <w:pPr>
        <w:tabs>
          <w:tab w:val="left" w:pos="7938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20.06.2024</w:t>
      </w:r>
      <w:r w:rsidR="002534B8">
        <w:rPr>
          <w:sz w:val="28"/>
          <w:szCs w:val="28"/>
        </w:rPr>
        <w:tab/>
      </w:r>
      <w:r w:rsidR="00D95303" w:rsidRPr="00D95303">
        <w:rPr>
          <w:sz w:val="28"/>
          <w:szCs w:val="28"/>
        </w:rPr>
        <w:t xml:space="preserve">№ </w:t>
      </w:r>
      <w:r>
        <w:rPr>
          <w:sz w:val="28"/>
          <w:szCs w:val="28"/>
        </w:rPr>
        <w:t>45</w:t>
      </w:r>
    </w:p>
    <w:p w:rsidR="002534B8" w:rsidRDefault="002534B8" w:rsidP="002534B8">
      <w:pPr>
        <w:spacing w:after="480"/>
        <w:jc w:val="center"/>
        <w:rPr>
          <w:sz w:val="28"/>
          <w:szCs w:val="28"/>
        </w:rPr>
      </w:pPr>
      <w:r w:rsidRPr="004009C9">
        <w:rPr>
          <w:sz w:val="28"/>
          <w:szCs w:val="28"/>
        </w:rPr>
        <w:t>г. Киров</w:t>
      </w:r>
    </w:p>
    <w:p w:rsidR="002534B8" w:rsidRPr="00A768DD" w:rsidRDefault="002534B8" w:rsidP="00B802E0">
      <w:pPr>
        <w:spacing w:line="380" w:lineRule="exact"/>
        <w:jc w:val="center"/>
        <w:rPr>
          <w:b/>
          <w:spacing w:val="-2"/>
          <w:sz w:val="28"/>
          <w:szCs w:val="28"/>
        </w:rPr>
      </w:pPr>
      <w:r w:rsidRPr="00A768DD">
        <w:rPr>
          <w:b/>
          <w:spacing w:val="-2"/>
          <w:sz w:val="28"/>
          <w:szCs w:val="28"/>
        </w:rPr>
        <w:t xml:space="preserve">О </w:t>
      </w:r>
      <w:r w:rsidR="00875E00">
        <w:rPr>
          <w:b/>
          <w:spacing w:val="-2"/>
          <w:sz w:val="28"/>
          <w:szCs w:val="28"/>
        </w:rPr>
        <w:t>внесении изменени</w:t>
      </w:r>
      <w:r w:rsidR="00436DD4">
        <w:rPr>
          <w:b/>
          <w:spacing w:val="-2"/>
          <w:sz w:val="28"/>
          <w:szCs w:val="28"/>
        </w:rPr>
        <w:t>й</w:t>
      </w:r>
      <w:r w:rsidR="00875E00">
        <w:rPr>
          <w:b/>
          <w:spacing w:val="-2"/>
          <w:sz w:val="28"/>
          <w:szCs w:val="28"/>
        </w:rPr>
        <w:t xml:space="preserve"> в распоряжение министерства сельского хозяйства и продовольствия Кировской области</w:t>
      </w:r>
      <w:r w:rsidR="00B802E0">
        <w:rPr>
          <w:b/>
          <w:spacing w:val="-2"/>
          <w:sz w:val="28"/>
          <w:szCs w:val="28"/>
        </w:rPr>
        <w:t xml:space="preserve"> </w:t>
      </w:r>
      <w:r w:rsidR="00576975">
        <w:rPr>
          <w:b/>
          <w:spacing w:val="-2"/>
          <w:sz w:val="28"/>
          <w:szCs w:val="28"/>
        </w:rPr>
        <w:t xml:space="preserve"> от 11.0</w:t>
      </w:r>
      <w:r w:rsidR="00875E00">
        <w:rPr>
          <w:b/>
          <w:spacing w:val="-2"/>
          <w:sz w:val="28"/>
          <w:szCs w:val="28"/>
        </w:rPr>
        <w:t>4.2019 № 35</w:t>
      </w:r>
    </w:p>
    <w:p w:rsidR="002534B8" w:rsidRPr="00A768DD" w:rsidRDefault="002534B8" w:rsidP="00B802E0">
      <w:pPr>
        <w:spacing w:line="380" w:lineRule="exact"/>
        <w:ind w:firstLine="709"/>
        <w:rPr>
          <w:spacing w:val="-2"/>
          <w:sz w:val="28"/>
          <w:szCs w:val="28"/>
        </w:rPr>
      </w:pPr>
    </w:p>
    <w:p w:rsidR="00E74A2E" w:rsidRPr="00A768DD" w:rsidRDefault="00875E00" w:rsidP="00A26A89">
      <w:pPr>
        <w:spacing w:line="380" w:lineRule="exact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>В целях приведения в соответствие с действующим законодательством</w:t>
      </w:r>
      <w:r w:rsidR="00E74A2E" w:rsidRPr="00A768DD">
        <w:rPr>
          <w:color w:val="000000"/>
          <w:spacing w:val="-2"/>
          <w:sz w:val="28"/>
          <w:szCs w:val="28"/>
        </w:rPr>
        <w:t>:</w:t>
      </w:r>
    </w:p>
    <w:p w:rsidR="004C5CB2" w:rsidRDefault="00E74A2E" w:rsidP="00A26A89">
      <w:pPr>
        <w:spacing w:line="380" w:lineRule="exact"/>
        <w:ind w:firstLine="709"/>
        <w:jc w:val="both"/>
        <w:rPr>
          <w:spacing w:val="-2"/>
          <w:sz w:val="28"/>
          <w:szCs w:val="28"/>
        </w:rPr>
      </w:pPr>
      <w:r w:rsidRPr="00A768DD">
        <w:rPr>
          <w:color w:val="000000"/>
          <w:sz w:val="28"/>
          <w:szCs w:val="28"/>
        </w:rPr>
        <w:t xml:space="preserve">1. </w:t>
      </w:r>
      <w:r w:rsidR="00875E00">
        <w:rPr>
          <w:color w:val="000000"/>
          <w:sz w:val="28"/>
          <w:szCs w:val="28"/>
        </w:rPr>
        <w:t>Внести в распоряжение</w:t>
      </w:r>
      <w:r w:rsidR="00D95303">
        <w:rPr>
          <w:color w:val="000000"/>
          <w:sz w:val="28"/>
          <w:szCs w:val="28"/>
        </w:rPr>
        <w:t xml:space="preserve"> </w:t>
      </w:r>
      <w:r w:rsidR="00875E00" w:rsidRPr="00875E00">
        <w:rPr>
          <w:spacing w:val="-2"/>
          <w:sz w:val="28"/>
          <w:szCs w:val="28"/>
        </w:rPr>
        <w:t xml:space="preserve">министерства сельского хозяйства </w:t>
      </w:r>
      <w:r w:rsidR="005F1054">
        <w:rPr>
          <w:spacing w:val="-2"/>
          <w:sz w:val="28"/>
          <w:szCs w:val="28"/>
        </w:rPr>
        <w:t xml:space="preserve">                     </w:t>
      </w:r>
      <w:r w:rsidR="00875E00" w:rsidRPr="00875E00">
        <w:rPr>
          <w:spacing w:val="-2"/>
          <w:sz w:val="28"/>
          <w:szCs w:val="28"/>
        </w:rPr>
        <w:t>и продовол</w:t>
      </w:r>
      <w:r w:rsidR="00576975">
        <w:rPr>
          <w:spacing w:val="-2"/>
          <w:sz w:val="28"/>
          <w:szCs w:val="28"/>
        </w:rPr>
        <w:t>ьствия Кировской области от 11.</w:t>
      </w:r>
      <w:r w:rsidR="00875E00" w:rsidRPr="00875E00">
        <w:rPr>
          <w:spacing w:val="-2"/>
          <w:sz w:val="28"/>
          <w:szCs w:val="28"/>
        </w:rPr>
        <w:t>04.2019 № 35</w:t>
      </w:r>
      <w:r w:rsidR="00875E00">
        <w:rPr>
          <w:spacing w:val="-2"/>
          <w:sz w:val="28"/>
          <w:szCs w:val="28"/>
        </w:rPr>
        <w:t xml:space="preserve"> «Об утверждении </w:t>
      </w:r>
      <w:proofErr w:type="gramStart"/>
      <w:r w:rsidR="00875E00">
        <w:rPr>
          <w:spacing w:val="-2"/>
          <w:sz w:val="28"/>
          <w:szCs w:val="28"/>
        </w:rPr>
        <w:t xml:space="preserve">Перечня нормативных правовых актов в сфере применения Положения </w:t>
      </w:r>
      <w:r w:rsidR="005F1054">
        <w:rPr>
          <w:spacing w:val="-2"/>
          <w:sz w:val="28"/>
          <w:szCs w:val="28"/>
        </w:rPr>
        <w:t xml:space="preserve">            </w:t>
      </w:r>
      <w:r w:rsidR="00875E00">
        <w:rPr>
          <w:spacing w:val="-2"/>
          <w:sz w:val="28"/>
          <w:szCs w:val="28"/>
        </w:rPr>
        <w:t xml:space="preserve">об антимонопольном </w:t>
      </w:r>
      <w:r w:rsidR="00FB4CD6">
        <w:rPr>
          <w:spacing w:val="-2"/>
          <w:sz w:val="28"/>
          <w:szCs w:val="28"/>
        </w:rPr>
        <w:t xml:space="preserve">комплаенсе в министерстве сельского хозяйства </w:t>
      </w:r>
      <w:r w:rsidR="005F1054">
        <w:rPr>
          <w:spacing w:val="-2"/>
          <w:sz w:val="28"/>
          <w:szCs w:val="28"/>
        </w:rPr>
        <w:t xml:space="preserve">                </w:t>
      </w:r>
      <w:r w:rsidR="00FB4CD6">
        <w:rPr>
          <w:spacing w:val="-2"/>
          <w:sz w:val="28"/>
          <w:szCs w:val="28"/>
        </w:rPr>
        <w:t xml:space="preserve">и продовольствия Кировской </w:t>
      </w:r>
      <w:r w:rsidR="005D6140">
        <w:rPr>
          <w:spacing w:val="-2"/>
          <w:sz w:val="28"/>
          <w:szCs w:val="28"/>
        </w:rPr>
        <w:t>области</w:t>
      </w:r>
      <w:r w:rsidR="000E48A8">
        <w:rPr>
          <w:spacing w:val="-2"/>
          <w:sz w:val="28"/>
          <w:szCs w:val="28"/>
        </w:rPr>
        <w:t>»</w:t>
      </w:r>
      <w:r w:rsidR="00FB4CD6">
        <w:rPr>
          <w:spacing w:val="-2"/>
          <w:sz w:val="28"/>
          <w:szCs w:val="28"/>
        </w:rPr>
        <w:t xml:space="preserve"> </w:t>
      </w:r>
      <w:r w:rsidR="00C8363E">
        <w:rPr>
          <w:spacing w:val="-2"/>
          <w:sz w:val="28"/>
          <w:szCs w:val="28"/>
        </w:rPr>
        <w:t>следующие изменения:</w:t>
      </w:r>
      <w:proofErr w:type="gramEnd"/>
    </w:p>
    <w:p w:rsidR="004C5CB2" w:rsidRDefault="00C8363E" w:rsidP="00A26A89">
      <w:pPr>
        <w:spacing w:line="380" w:lineRule="exact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1.1.</w:t>
      </w:r>
      <w:r w:rsidR="00EA0134">
        <w:rPr>
          <w:spacing w:val="-2"/>
          <w:sz w:val="28"/>
          <w:szCs w:val="28"/>
        </w:rPr>
        <w:t xml:space="preserve"> Преамбулу изложить в </w:t>
      </w:r>
      <w:r w:rsidR="003172DB">
        <w:rPr>
          <w:spacing w:val="-2"/>
          <w:sz w:val="28"/>
          <w:szCs w:val="28"/>
        </w:rPr>
        <w:t>следующей</w:t>
      </w:r>
      <w:r w:rsidR="00EA0134">
        <w:rPr>
          <w:spacing w:val="-2"/>
          <w:sz w:val="28"/>
          <w:szCs w:val="28"/>
        </w:rPr>
        <w:t xml:space="preserve"> редакции:</w:t>
      </w:r>
    </w:p>
    <w:p w:rsidR="00A26A89" w:rsidRDefault="00EA0134" w:rsidP="00A26A89">
      <w:pPr>
        <w:autoSpaceDE w:val="0"/>
        <w:autoSpaceDN w:val="0"/>
        <w:adjustRightInd w:val="0"/>
        <w:spacing w:line="380" w:lineRule="exact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«В соответствии с </w:t>
      </w:r>
      <w:r>
        <w:rPr>
          <w:sz w:val="28"/>
          <w:szCs w:val="28"/>
        </w:rPr>
        <w:t xml:space="preserve">Национальным планом («дорожной картой») </w:t>
      </w:r>
      <w:r w:rsidR="005236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развития конкуренции в Российской Федерации на 2021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2025 годы</w:t>
      </w:r>
      <w:r w:rsidR="000A6993">
        <w:rPr>
          <w:sz w:val="28"/>
          <w:szCs w:val="28"/>
        </w:rPr>
        <w:t>, утвержденным распоряжением Правительства Российской Фе</w:t>
      </w:r>
      <w:r w:rsidR="003172DB">
        <w:rPr>
          <w:sz w:val="28"/>
          <w:szCs w:val="28"/>
        </w:rPr>
        <w:t xml:space="preserve">дерации </w:t>
      </w:r>
      <w:r w:rsidR="0052363F">
        <w:rPr>
          <w:sz w:val="28"/>
          <w:szCs w:val="28"/>
        </w:rPr>
        <w:t xml:space="preserve">            </w:t>
      </w:r>
      <w:r w:rsidR="003172DB">
        <w:rPr>
          <w:sz w:val="28"/>
          <w:szCs w:val="28"/>
        </w:rPr>
        <w:t>от 02.09.2021 № 2424-р</w:t>
      </w:r>
      <w:proofErr w:type="gramStart"/>
      <w:r w:rsidR="00A26A89">
        <w:rPr>
          <w:sz w:val="28"/>
          <w:szCs w:val="28"/>
        </w:rPr>
        <w:t>:»</w:t>
      </w:r>
      <w:proofErr w:type="gramEnd"/>
      <w:r w:rsidR="00A26A89">
        <w:rPr>
          <w:sz w:val="28"/>
          <w:szCs w:val="28"/>
        </w:rPr>
        <w:t xml:space="preserve">. </w:t>
      </w:r>
    </w:p>
    <w:p w:rsidR="00E74A2E" w:rsidRPr="00A768DD" w:rsidRDefault="00A26A89" w:rsidP="00A26A89">
      <w:pPr>
        <w:autoSpaceDE w:val="0"/>
        <w:autoSpaceDN w:val="0"/>
        <w:adjustRightInd w:val="0"/>
        <w:spacing w:line="38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У</w:t>
      </w:r>
      <w:r w:rsidR="00FB4CD6">
        <w:rPr>
          <w:spacing w:val="-2"/>
          <w:sz w:val="28"/>
          <w:szCs w:val="28"/>
        </w:rPr>
        <w:t>тверди</w:t>
      </w:r>
      <w:r>
        <w:rPr>
          <w:spacing w:val="-2"/>
          <w:sz w:val="28"/>
          <w:szCs w:val="28"/>
        </w:rPr>
        <w:t>ть</w:t>
      </w:r>
      <w:r w:rsidR="00FB4CD6">
        <w:rPr>
          <w:spacing w:val="-2"/>
          <w:sz w:val="28"/>
          <w:szCs w:val="28"/>
        </w:rPr>
        <w:t xml:space="preserve"> Перечень нормативных правовых актов в сфере применения Положения об антимонопольном комплаенсе в министерстве сельского хозяйства и продовольствия, утвержденный вышеуказанным распоряжением министерства сельского хозяйства и продовольствия Кировской области, в новой </w:t>
      </w:r>
      <w:r w:rsidR="0019723E">
        <w:rPr>
          <w:spacing w:val="-2"/>
          <w:sz w:val="28"/>
          <w:szCs w:val="28"/>
        </w:rPr>
        <w:t xml:space="preserve">редакции </w:t>
      </w:r>
      <w:r w:rsidR="0019723E">
        <w:rPr>
          <w:color w:val="000000"/>
          <w:sz w:val="28"/>
          <w:szCs w:val="28"/>
        </w:rPr>
        <w:t>согласно приложению</w:t>
      </w:r>
      <w:r w:rsidR="00E74A2E" w:rsidRPr="00A768DD">
        <w:rPr>
          <w:color w:val="000000"/>
          <w:sz w:val="28"/>
          <w:szCs w:val="28"/>
        </w:rPr>
        <w:t>.</w:t>
      </w:r>
      <w:proofErr w:type="gramEnd"/>
    </w:p>
    <w:p w:rsidR="00A507DB" w:rsidRPr="00BC7050" w:rsidRDefault="00E74A2E" w:rsidP="00B802E0">
      <w:pPr>
        <w:spacing w:line="380" w:lineRule="exact"/>
        <w:ind w:firstLine="709"/>
        <w:jc w:val="both"/>
        <w:rPr>
          <w:spacing w:val="-2"/>
          <w:sz w:val="28"/>
          <w:szCs w:val="28"/>
        </w:rPr>
      </w:pPr>
      <w:r w:rsidRPr="00A768DD">
        <w:rPr>
          <w:color w:val="000000"/>
          <w:spacing w:val="-2"/>
          <w:sz w:val="28"/>
          <w:szCs w:val="28"/>
        </w:rPr>
        <w:t>2.</w:t>
      </w:r>
      <w:r w:rsidRPr="00A768DD">
        <w:rPr>
          <w:spacing w:val="-2"/>
          <w:sz w:val="28"/>
          <w:szCs w:val="28"/>
        </w:rPr>
        <w:t xml:space="preserve"> </w:t>
      </w:r>
      <w:r w:rsidR="0096693D" w:rsidRPr="0096693D">
        <w:rPr>
          <w:spacing w:val="-2"/>
          <w:sz w:val="28"/>
          <w:szCs w:val="28"/>
        </w:rPr>
        <w:t>Настоящ</w:t>
      </w:r>
      <w:r w:rsidR="00300C6E">
        <w:rPr>
          <w:spacing w:val="-2"/>
          <w:sz w:val="28"/>
          <w:szCs w:val="28"/>
        </w:rPr>
        <w:t xml:space="preserve">ее распоряжение </w:t>
      </w:r>
      <w:r w:rsidR="00300C6E" w:rsidRPr="00300C6E">
        <w:rPr>
          <w:spacing w:val="-2"/>
          <w:sz w:val="28"/>
          <w:szCs w:val="28"/>
        </w:rPr>
        <w:t>вступает в силу со</w:t>
      </w:r>
      <w:r w:rsidR="00300C6E">
        <w:rPr>
          <w:spacing w:val="-2"/>
          <w:sz w:val="28"/>
          <w:szCs w:val="28"/>
        </w:rPr>
        <w:t xml:space="preserve"> </w:t>
      </w:r>
      <w:r w:rsidR="00C04384">
        <w:rPr>
          <w:spacing w:val="-2"/>
          <w:sz w:val="28"/>
          <w:szCs w:val="28"/>
        </w:rPr>
        <w:t>дня его</w:t>
      </w:r>
      <w:r w:rsidR="0068736C">
        <w:rPr>
          <w:spacing w:val="-2"/>
          <w:sz w:val="28"/>
          <w:szCs w:val="28"/>
        </w:rPr>
        <w:t xml:space="preserve"> подписания</w:t>
      </w:r>
      <w:r w:rsidR="00C04384">
        <w:rPr>
          <w:spacing w:val="-2"/>
          <w:sz w:val="28"/>
          <w:szCs w:val="28"/>
        </w:rPr>
        <w:t>.</w:t>
      </w:r>
      <w:r w:rsidR="0068736C">
        <w:rPr>
          <w:spacing w:val="-2"/>
          <w:sz w:val="28"/>
          <w:szCs w:val="28"/>
        </w:rPr>
        <w:t xml:space="preserve"> </w:t>
      </w:r>
    </w:p>
    <w:p w:rsidR="00A507DB" w:rsidRDefault="00A507DB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:rsidR="00A507DB" w:rsidRDefault="00A507DB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:rsidR="00C04384" w:rsidRDefault="00C04384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:rsidR="00300C6E" w:rsidRDefault="00300C6E" w:rsidP="00A507DB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 w:val="28"/>
          <w:szCs w:val="28"/>
        </w:rPr>
      </w:pPr>
    </w:p>
    <w:p w:rsidR="00A507DB" w:rsidRDefault="00B72A2F" w:rsidP="00A507DB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м</w:t>
      </w:r>
      <w:r w:rsidR="00A507DB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A507DB">
        <w:rPr>
          <w:sz w:val="28"/>
          <w:szCs w:val="28"/>
        </w:rPr>
        <w:t xml:space="preserve"> сельского хозяйства </w:t>
      </w:r>
    </w:p>
    <w:p w:rsidR="002534B8" w:rsidRPr="00A768DD" w:rsidRDefault="00B802E0" w:rsidP="00D95303">
      <w:pPr>
        <w:tabs>
          <w:tab w:val="left" w:pos="7560"/>
          <w:tab w:val="right" w:pos="9356"/>
        </w:tabs>
        <w:autoSpaceDE w:val="0"/>
        <w:autoSpaceDN w:val="0"/>
        <w:adjustRightInd w:val="0"/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A507DB">
        <w:rPr>
          <w:sz w:val="28"/>
          <w:szCs w:val="28"/>
        </w:rPr>
        <w:t xml:space="preserve">продовольствия Кировской области                                            </w:t>
      </w:r>
      <w:r w:rsidR="00B72A2F">
        <w:rPr>
          <w:sz w:val="28"/>
          <w:szCs w:val="28"/>
        </w:rPr>
        <w:t>И.В. Головкова</w:t>
      </w:r>
    </w:p>
    <w:p w:rsidR="0019723E" w:rsidRDefault="0019723E">
      <w:bookmarkStart w:id="0" w:name="_GoBack"/>
      <w:bookmarkEnd w:id="0"/>
    </w:p>
    <w:sectPr w:rsidR="0019723E" w:rsidSect="00A26A89">
      <w:headerReference w:type="default" r:id="rId9"/>
      <w:pgSz w:w="11906" w:h="16838"/>
      <w:pgMar w:top="709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EEB" w:rsidRDefault="004C5EEB">
      <w:r>
        <w:separator/>
      </w:r>
    </w:p>
  </w:endnote>
  <w:endnote w:type="continuationSeparator" w:id="0">
    <w:p w:rsidR="004C5EEB" w:rsidRDefault="004C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EEB" w:rsidRDefault="004C5EEB">
      <w:r>
        <w:separator/>
      </w:r>
    </w:p>
  </w:footnote>
  <w:footnote w:type="continuationSeparator" w:id="0">
    <w:p w:rsidR="004C5EEB" w:rsidRDefault="004C5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75923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95303" w:rsidRPr="00D95303" w:rsidRDefault="00921D32">
        <w:pPr>
          <w:pStyle w:val="a8"/>
          <w:jc w:val="center"/>
          <w:rPr>
            <w:sz w:val="28"/>
            <w:szCs w:val="28"/>
          </w:rPr>
        </w:pPr>
        <w:r w:rsidRPr="00D95303">
          <w:rPr>
            <w:sz w:val="28"/>
            <w:szCs w:val="28"/>
          </w:rPr>
          <w:fldChar w:fldCharType="begin"/>
        </w:r>
        <w:r w:rsidR="00D95303" w:rsidRPr="00D95303">
          <w:rPr>
            <w:sz w:val="28"/>
            <w:szCs w:val="28"/>
          </w:rPr>
          <w:instrText>PAGE   \* MERGEFORMAT</w:instrText>
        </w:r>
        <w:r w:rsidRPr="00D95303">
          <w:rPr>
            <w:sz w:val="28"/>
            <w:szCs w:val="28"/>
          </w:rPr>
          <w:fldChar w:fldCharType="separate"/>
        </w:r>
        <w:r w:rsidR="006905B5">
          <w:rPr>
            <w:noProof/>
            <w:sz w:val="28"/>
            <w:szCs w:val="28"/>
          </w:rPr>
          <w:t>2</w:t>
        </w:r>
        <w:r w:rsidRPr="00D95303">
          <w:rPr>
            <w:sz w:val="28"/>
            <w:szCs w:val="28"/>
          </w:rPr>
          <w:fldChar w:fldCharType="end"/>
        </w:r>
      </w:p>
    </w:sdtContent>
  </w:sdt>
  <w:p w:rsidR="00D95303" w:rsidRDefault="00D9530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5D9"/>
    <w:multiLevelType w:val="singleLevel"/>
    <w:tmpl w:val="1CCAFA2E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05D57F12"/>
    <w:multiLevelType w:val="hybridMultilevel"/>
    <w:tmpl w:val="922AF74C"/>
    <w:lvl w:ilvl="0" w:tplc="C3E4A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75DE6"/>
    <w:multiLevelType w:val="hybridMultilevel"/>
    <w:tmpl w:val="998640B6"/>
    <w:lvl w:ilvl="0" w:tplc="9E7467CC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>
    <w:nsid w:val="70F241C0"/>
    <w:multiLevelType w:val="hybridMultilevel"/>
    <w:tmpl w:val="3940CA4A"/>
    <w:lvl w:ilvl="0" w:tplc="73CE4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1C"/>
    <w:rsid w:val="00007AF7"/>
    <w:rsid w:val="00013329"/>
    <w:rsid w:val="00023A71"/>
    <w:rsid w:val="00025B65"/>
    <w:rsid w:val="00043A31"/>
    <w:rsid w:val="00047C41"/>
    <w:rsid w:val="000543AC"/>
    <w:rsid w:val="0008317A"/>
    <w:rsid w:val="000A6993"/>
    <w:rsid w:val="000A78E9"/>
    <w:rsid w:val="000C2627"/>
    <w:rsid w:val="000D5522"/>
    <w:rsid w:val="000D663E"/>
    <w:rsid w:val="000E066B"/>
    <w:rsid w:val="000E48A8"/>
    <w:rsid w:val="000E5438"/>
    <w:rsid w:val="000E58B6"/>
    <w:rsid w:val="000E6BC9"/>
    <w:rsid w:val="000F2F5C"/>
    <w:rsid w:val="000F3F1C"/>
    <w:rsid w:val="0010718A"/>
    <w:rsid w:val="00117132"/>
    <w:rsid w:val="001205C3"/>
    <w:rsid w:val="00135B84"/>
    <w:rsid w:val="001433B6"/>
    <w:rsid w:val="00150289"/>
    <w:rsid w:val="00163BBE"/>
    <w:rsid w:val="001648B0"/>
    <w:rsid w:val="001665E8"/>
    <w:rsid w:val="00184BA0"/>
    <w:rsid w:val="001854AD"/>
    <w:rsid w:val="00190D25"/>
    <w:rsid w:val="0019723E"/>
    <w:rsid w:val="001A3E63"/>
    <w:rsid w:val="001A6A2F"/>
    <w:rsid w:val="001C271E"/>
    <w:rsid w:val="001C6AA3"/>
    <w:rsid w:val="001C794F"/>
    <w:rsid w:val="001D7700"/>
    <w:rsid w:val="001D7C7C"/>
    <w:rsid w:val="001E03B1"/>
    <w:rsid w:val="001E7774"/>
    <w:rsid w:val="002202B3"/>
    <w:rsid w:val="00222199"/>
    <w:rsid w:val="0022277F"/>
    <w:rsid w:val="0023464F"/>
    <w:rsid w:val="002456A2"/>
    <w:rsid w:val="0024695F"/>
    <w:rsid w:val="00247977"/>
    <w:rsid w:val="002534B8"/>
    <w:rsid w:val="00261DD7"/>
    <w:rsid w:val="002A31A6"/>
    <w:rsid w:val="002B0022"/>
    <w:rsid w:val="002B5FE9"/>
    <w:rsid w:val="002C37B4"/>
    <w:rsid w:val="002C4413"/>
    <w:rsid w:val="002C54CF"/>
    <w:rsid w:val="002D4E70"/>
    <w:rsid w:val="002D692A"/>
    <w:rsid w:val="002E5814"/>
    <w:rsid w:val="00300C6E"/>
    <w:rsid w:val="00301908"/>
    <w:rsid w:val="00315650"/>
    <w:rsid w:val="003172DB"/>
    <w:rsid w:val="00332DDD"/>
    <w:rsid w:val="003571D6"/>
    <w:rsid w:val="0038051D"/>
    <w:rsid w:val="003973E4"/>
    <w:rsid w:val="00397ADF"/>
    <w:rsid w:val="003A1089"/>
    <w:rsid w:val="003A3642"/>
    <w:rsid w:val="003A3DD8"/>
    <w:rsid w:val="003A506A"/>
    <w:rsid w:val="003C76EC"/>
    <w:rsid w:val="003E0ABF"/>
    <w:rsid w:val="003E1DB0"/>
    <w:rsid w:val="003F0515"/>
    <w:rsid w:val="004128F1"/>
    <w:rsid w:val="0042340E"/>
    <w:rsid w:val="00436DD4"/>
    <w:rsid w:val="00441ED8"/>
    <w:rsid w:val="00445848"/>
    <w:rsid w:val="00451A39"/>
    <w:rsid w:val="00451FEC"/>
    <w:rsid w:val="00457853"/>
    <w:rsid w:val="00463E17"/>
    <w:rsid w:val="00471DDD"/>
    <w:rsid w:val="004734A3"/>
    <w:rsid w:val="004830A0"/>
    <w:rsid w:val="004A10A0"/>
    <w:rsid w:val="004B6C9E"/>
    <w:rsid w:val="004C5CB2"/>
    <w:rsid w:val="004C5EEB"/>
    <w:rsid w:val="004D62D1"/>
    <w:rsid w:val="00510461"/>
    <w:rsid w:val="0052363F"/>
    <w:rsid w:val="0052643C"/>
    <w:rsid w:val="0053064B"/>
    <w:rsid w:val="005470CE"/>
    <w:rsid w:val="00547B46"/>
    <w:rsid w:val="00570F48"/>
    <w:rsid w:val="00574033"/>
    <w:rsid w:val="00576975"/>
    <w:rsid w:val="005911D7"/>
    <w:rsid w:val="00592F92"/>
    <w:rsid w:val="00595FA2"/>
    <w:rsid w:val="005A2165"/>
    <w:rsid w:val="005A7FB0"/>
    <w:rsid w:val="005C0782"/>
    <w:rsid w:val="005C1EE7"/>
    <w:rsid w:val="005D6140"/>
    <w:rsid w:val="005D63D4"/>
    <w:rsid w:val="005E04A2"/>
    <w:rsid w:val="005F1054"/>
    <w:rsid w:val="005F685C"/>
    <w:rsid w:val="006013C0"/>
    <w:rsid w:val="00602467"/>
    <w:rsid w:val="00610FD2"/>
    <w:rsid w:val="006160F0"/>
    <w:rsid w:val="00622508"/>
    <w:rsid w:val="0063078B"/>
    <w:rsid w:val="00630CB8"/>
    <w:rsid w:val="00644A62"/>
    <w:rsid w:val="006518B5"/>
    <w:rsid w:val="00654950"/>
    <w:rsid w:val="00654A22"/>
    <w:rsid w:val="00672F38"/>
    <w:rsid w:val="006840CA"/>
    <w:rsid w:val="0068736C"/>
    <w:rsid w:val="006905B5"/>
    <w:rsid w:val="006A7B96"/>
    <w:rsid w:val="006D0C28"/>
    <w:rsid w:val="007001BC"/>
    <w:rsid w:val="007005E1"/>
    <w:rsid w:val="0070070B"/>
    <w:rsid w:val="00701A49"/>
    <w:rsid w:val="00705462"/>
    <w:rsid w:val="00717054"/>
    <w:rsid w:val="00760729"/>
    <w:rsid w:val="00770645"/>
    <w:rsid w:val="007763FF"/>
    <w:rsid w:val="007850F7"/>
    <w:rsid w:val="00792BDF"/>
    <w:rsid w:val="007967B1"/>
    <w:rsid w:val="007A1050"/>
    <w:rsid w:val="007A2C0F"/>
    <w:rsid w:val="007A7A7B"/>
    <w:rsid w:val="007C20AB"/>
    <w:rsid w:val="007D0247"/>
    <w:rsid w:val="007D54A7"/>
    <w:rsid w:val="007F040B"/>
    <w:rsid w:val="00811815"/>
    <w:rsid w:val="00823399"/>
    <w:rsid w:val="00835D4C"/>
    <w:rsid w:val="00845C33"/>
    <w:rsid w:val="00846C46"/>
    <w:rsid w:val="00875E00"/>
    <w:rsid w:val="00876C98"/>
    <w:rsid w:val="008A44EC"/>
    <w:rsid w:val="008B28E8"/>
    <w:rsid w:val="008B536E"/>
    <w:rsid w:val="008B5DF2"/>
    <w:rsid w:val="008B7A7A"/>
    <w:rsid w:val="008C46BA"/>
    <w:rsid w:val="008C4A11"/>
    <w:rsid w:val="008D292B"/>
    <w:rsid w:val="008E6031"/>
    <w:rsid w:val="008F4630"/>
    <w:rsid w:val="008F650C"/>
    <w:rsid w:val="009026E3"/>
    <w:rsid w:val="00912C10"/>
    <w:rsid w:val="00921D32"/>
    <w:rsid w:val="009238E2"/>
    <w:rsid w:val="0092697E"/>
    <w:rsid w:val="00933D1B"/>
    <w:rsid w:val="009465F8"/>
    <w:rsid w:val="009657EF"/>
    <w:rsid w:val="0096693D"/>
    <w:rsid w:val="0099393C"/>
    <w:rsid w:val="00994880"/>
    <w:rsid w:val="009A224E"/>
    <w:rsid w:val="009B2218"/>
    <w:rsid w:val="009C02CF"/>
    <w:rsid w:val="009C27E2"/>
    <w:rsid w:val="009D1239"/>
    <w:rsid w:val="009D78C9"/>
    <w:rsid w:val="009E1EBF"/>
    <w:rsid w:val="009E3350"/>
    <w:rsid w:val="009E711B"/>
    <w:rsid w:val="00A022C0"/>
    <w:rsid w:val="00A13DDB"/>
    <w:rsid w:val="00A1416C"/>
    <w:rsid w:val="00A236A8"/>
    <w:rsid w:val="00A26A89"/>
    <w:rsid w:val="00A432A4"/>
    <w:rsid w:val="00A507DB"/>
    <w:rsid w:val="00A6206D"/>
    <w:rsid w:val="00A714D3"/>
    <w:rsid w:val="00A768DD"/>
    <w:rsid w:val="00A92600"/>
    <w:rsid w:val="00AA2C12"/>
    <w:rsid w:val="00AA5FA9"/>
    <w:rsid w:val="00AA6DB3"/>
    <w:rsid w:val="00AA7449"/>
    <w:rsid w:val="00AB3649"/>
    <w:rsid w:val="00AD0999"/>
    <w:rsid w:val="00B0216C"/>
    <w:rsid w:val="00B05DAF"/>
    <w:rsid w:val="00B132F3"/>
    <w:rsid w:val="00B212E8"/>
    <w:rsid w:val="00B25B92"/>
    <w:rsid w:val="00B3344A"/>
    <w:rsid w:val="00B3441C"/>
    <w:rsid w:val="00B366F6"/>
    <w:rsid w:val="00B4225D"/>
    <w:rsid w:val="00B464B1"/>
    <w:rsid w:val="00B53654"/>
    <w:rsid w:val="00B72A2F"/>
    <w:rsid w:val="00B76850"/>
    <w:rsid w:val="00B802E0"/>
    <w:rsid w:val="00B80FB9"/>
    <w:rsid w:val="00B94683"/>
    <w:rsid w:val="00BA209F"/>
    <w:rsid w:val="00BA6B0B"/>
    <w:rsid w:val="00BB168C"/>
    <w:rsid w:val="00BC1E0A"/>
    <w:rsid w:val="00BC6DCD"/>
    <w:rsid w:val="00BC6F56"/>
    <w:rsid w:val="00BC7050"/>
    <w:rsid w:val="00BD2A59"/>
    <w:rsid w:val="00BD2F6D"/>
    <w:rsid w:val="00BD7892"/>
    <w:rsid w:val="00BE3209"/>
    <w:rsid w:val="00BE362A"/>
    <w:rsid w:val="00C04384"/>
    <w:rsid w:val="00C1530E"/>
    <w:rsid w:val="00C22B8C"/>
    <w:rsid w:val="00C24263"/>
    <w:rsid w:val="00C26A87"/>
    <w:rsid w:val="00C318ED"/>
    <w:rsid w:val="00C333E7"/>
    <w:rsid w:val="00C660C2"/>
    <w:rsid w:val="00C67CA0"/>
    <w:rsid w:val="00C67E6E"/>
    <w:rsid w:val="00C8363E"/>
    <w:rsid w:val="00C950B9"/>
    <w:rsid w:val="00CB114E"/>
    <w:rsid w:val="00CC4CFD"/>
    <w:rsid w:val="00CD69C9"/>
    <w:rsid w:val="00CE5EE2"/>
    <w:rsid w:val="00CF0DD1"/>
    <w:rsid w:val="00D13670"/>
    <w:rsid w:val="00D24DC5"/>
    <w:rsid w:val="00D27B9B"/>
    <w:rsid w:val="00D30022"/>
    <w:rsid w:val="00D3271C"/>
    <w:rsid w:val="00D36CAC"/>
    <w:rsid w:val="00D67BD7"/>
    <w:rsid w:val="00D825BF"/>
    <w:rsid w:val="00D95303"/>
    <w:rsid w:val="00D96373"/>
    <w:rsid w:val="00DB3523"/>
    <w:rsid w:val="00DC0C3D"/>
    <w:rsid w:val="00DC2AF1"/>
    <w:rsid w:val="00DD7BF6"/>
    <w:rsid w:val="00DE7923"/>
    <w:rsid w:val="00DF4E3A"/>
    <w:rsid w:val="00E245E5"/>
    <w:rsid w:val="00E24E4E"/>
    <w:rsid w:val="00E3553C"/>
    <w:rsid w:val="00E46836"/>
    <w:rsid w:val="00E51C3D"/>
    <w:rsid w:val="00E57B19"/>
    <w:rsid w:val="00E74A2E"/>
    <w:rsid w:val="00E838B8"/>
    <w:rsid w:val="00E9486B"/>
    <w:rsid w:val="00EA0134"/>
    <w:rsid w:val="00EB58FE"/>
    <w:rsid w:val="00EB6266"/>
    <w:rsid w:val="00EC12EC"/>
    <w:rsid w:val="00EC13BF"/>
    <w:rsid w:val="00ED0AFE"/>
    <w:rsid w:val="00EE3F13"/>
    <w:rsid w:val="00F01AA1"/>
    <w:rsid w:val="00F75A97"/>
    <w:rsid w:val="00FA148E"/>
    <w:rsid w:val="00FA5A9E"/>
    <w:rsid w:val="00FB2EFD"/>
    <w:rsid w:val="00FB4CD6"/>
    <w:rsid w:val="00FD1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953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953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161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c/x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Bannikov Andrey Vladimirovich</dc:creator>
  <cp:lastModifiedBy>Администратор безопасности</cp:lastModifiedBy>
  <cp:revision>13</cp:revision>
  <cp:lastPrinted>2024-06-20T07:52:00Z</cp:lastPrinted>
  <dcterms:created xsi:type="dcterms:W3CDTF">2024-04-25T12:11:00Z</dcterms:created>
  <dcterms:modified xsi:type="dcterms:W3CDTF">2024-06-21T11:49:00Z</dcterms:modified>
</cp:coreProperties>
</file>